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0D3D" w14:textId="5B3D031E" w:rsidR="00646D0E" w:rsidRDefault="00646D0E" w:rsidP="005265C4">
      <w:pPr>
        <w:ind w:left="4253"/>
      </w:pPr>
    </w:p>
    <w:p w14:paraId="4EAD714F" w14:textId="6EE0D49D" w:rsidR="005265C4" w:rsidRDefault="005265C4" w:rsidP="005265C4">
      <w:pPr>
        <w:ind w:left="4253"/>
      </w:pPr>
    </w:p>
    <w:p w14:paraId="424980F9" w14:textId="18E5A6B4" w:rsidR="005265C4" w:rsidRDefault="005265C4" w:rsidP="005265C4">
      <w:pPr>
        <w:ind w:left="4253"/>
      </w:pPr>
    </w:p>
    <w:p w14:paraId="3D38FD7D" w14:textId="4E6183CB" w:rsidR="005265C4" w:rsidRDefault="005265C4" w:rsidP="005265C4">
      <w:pPr>
        <w:ind w:left="4253"/>
      </w:pPr>
    </w:p>
    <w:p w14:paraId="390CDD8C" w14:textId="522AA4CD" w:rsidR="005265C4" w:rsidRDefault="005265C4" w:rsidP="005265C4">
      <w:pPr>
        <w:ind w:left="2835"/>
      </w:pPr>
    </w:p>
    <w:p w14:paraId="49012796" w14:textId="647BF064" w:rsidR="005265C4" w:rsidRDefault="005265C4" w:rsidP="005265C4">
      <w:pPr>
        <w:ind w:left="2835"/>
      </w:pPr>
    </w:p>
    <w:p w14:paraId="01C2081F" w14:textId="0BBE2DEF" w:rsidR="00B557C2" w:rsidRDefault="00B557C2" w:rsidP="005265C4">
      <w:pPr>
        <w:ind w:left="2835"/>
      </w:pPr>
    </w:p>
    <w:p w14:paraId="19F4E4CC" w14:textId="62FA2EB4" w:rsidR="00B557C2" w:rsidRDefault="00B557C2" w:rsidP="005265C4">
      <w:pPr>
        <w:ind w:left="2835"/>
      </w:pPr>
    </w:p>
    <w:p w14:paraId="32DEA0B9" w14:textId="21C8959A" w:rsidR="00B557C2" w:rsidRDefault="00B557C2" w:rsidP="005265C4">
      <w:pPr>
        <w:ind w:left="2835"/>
      </w:pPr>
    </w:p>
    <w:p w14:paraId="271FF7DC" w14:textId="10746E45" w:rsidR="00B557C2" w:rsidRDefault="00B557C2" w:rsidP="005265C4">
      <w:pPr>
        <w:ind w:left="2835"/>
      </w:pPr>
    </w:p>
    <w:p w14:paraId="5DB6FB25" w14:textId="77777777" w:rsidR="00B557C2" w:rsidRDefault="00B557C2" w:rsidP="005265C4">
      <w:pPr>
        <w:ind w:left="2835"/>
      </w:pPr>
    </w:p>
    <w:p w14:paraId="0067FC09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Association Généralistes et Addictions Hauts de France</w:t>
      </w:r>
    </w:p>
    <w:p w14:paraId="303C96A6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184E9A"/>
          <w:sz w:val="44"/>
          <w:szCs w:val="44"/>
        </w:rPr>
      </w:pPr>
      <w:r>
        <w:rPr>
          <w:rFonts w:ascii="Tahoma" w:hAnsi="Tahoma" w:cs="Tahoma"/>
          <w:color w:val="184E9A"/>
          <w:sz w:val="44"/>
          <w:szCs w:val="44"/>
        </w:rPr>
        <w:t>Assemblée Générale</w:t>
      </w:r>
    </w:p>
    <w:p w14:paraId="1F6C2CAF" w14:textId="77D60910" w:rsidR="00B557C2" w:rsidRDefault="00B557C2" w:rsidP="00B557C2">
      <w:pPr>
        <w:pStyle w:val="Titre"/>
        <w:ind w:left="2268"/>
        <w:rPr>
          <w:rFonts w:ascii="Tahoma" w:hAnsi="Tahoma" w:cs="Tahoma"/>
          <w:color w:val="184E9A"/>
          <w:sz w:val="32"/>
          <w:szCs w:val="32"/>
        </w:rPr>
      </w:pPr>
      <w:r>
        <w:rPr>
          <w:rFonts w:ascii="Tahoma" w:hAnsi="Tahoma" w:cs="Tahoma"/>
          <w:color w:val="184E9A"/>
          <w:sz w:val="32"/>
          <w:szCs w:val="32"/>
        </w:rPr>
        <w:t>Samedi 18 juin</w:t>
      </w:r>
      <w:r>
        <w:rPr>
          <w:rFonts w:ascii="Tahoma" w:hAnsi="Tahoma" w:cs="Tahoma"/>
          <w:color w:val="184E9A"/>
          <w:sz w:val="32"/>
          <w:szCs w:val="32"/>
        </w:rPr>
        <w:t xml:space="preserve"> 202</w:t>
      </w:r>
      <w:r>
        <w:rPr>
          <w:rFonts w:ascii="Tahoma" w:hAnsi="Tahoma" w:cs="Tahoma"/>
          <w:color w:val="184E9A"/>
          <w:sz w:val="32"/>
          <w:szCs w:val="32"/>
        </w:rPr>
        <w:t>2</w:t>
      </w:r>
    </w:p>
    <w:p w14:paraId="13FAF74A" w14:textId="055539E5" w:rsidR="00B557C2" w:rsidRDefault="00B557C2" w:rsidP="00B557C2">
      <w:pPr>
        <w:pStyle w:val="Titre"/>
        <w:ind w:left="2268"/>
        <w:rPr>
          <w:rFonts w:ascii="Tahoma" w:hAnsi="Tahoma" w:cs="Tahoma"/>
          <w:color w:val="184E9A"/>
          <w:sz w:val="28"/>
          <w:szCs w:val="28"/>
        </w:rPr>
      </w:pPr>
      <w:r>
        <w:rPr>
          <w:rFonts w:ascii="Tahoma" w:hAnsi="Tahoma" w:cs="Tahoma"/>
          <w:color w:val="184E9A"/>
          <w:sz w:val="28"/>
          <w:szCs w:val="28"/>
        </w:rPr>
        <w:t>9h</w:t>
      </w:r>
      <w:r>
        <w:rPr>
          <w:rFonts w:ascii="Tahoma" w:hAnsi="Tahoma" w:cs="Tahoma"/>
          <w:color w:val="184E9A"/>
          <w:sz w:val="28"/>
          <w:szCs w:val="28"/>
        </w:rPr>
        <w:t xml:space="preserve"> à 1</w:t>
      </w:r>
      <w:r>
        <w:rPr>
          <w:rFonts w:ascii="Tahoma" w:hAnsi="Tahoma" w:cs="Tahoma"/>
          <w:color w:val="184E9A"/>
          <w:sz w:val="28"/>
          <w:szCs w:val="28"/>
        </w:rPr>
        <w:t>2</w:t>
      </w:r>
      <w:r>
        <w:rPr>
          <w:rFonts w:ascii="Tahoma" w:hAnsi="Tahoma" w:cs="Tahoma"/>
          <w:color w:val="184E9A"/>
          <w:sz w:val="28"/>
          <w:szCs w:val="28"/>
        </w:rPr>
        <w:t>h</w:t>
      </w:r>
    </w:p>
    <w:p w14:paraId="1DED90D3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Au siège de l'Association ou par visioconférence</w:t>
      </w:r>
    </w:p>
    <w:p w14:paraId="3DD9B84F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000000" w:themeColor="text1"/>
          <w:sz w:val="22"/>
          <w:szCs w:val="22"/>
        </w:rPr>
      </w:pPr>
    </w:p>
    <w:p w14:paraId="64807761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000000" w:themeColor="text1"/>
          <w:sz w:val="22"/>
          <w:szCs w:val="22"/>
        </w:rPr>
      </w:pPr>
    </w:p>
    <w:p w14:paraId="2F70A56C" w14:textId="77777777" w:rsidR="00B557C2" w:rsidRDefault="00B557C2" w:rsidP="00B557C2">
      <w:pPr>
        <w:pStyle w:val="Titre"/>
        <w:ind w:left="2268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184E9A"/>
          <w:sz w:val="32"/>
          <w:szCs w:val="32"/>
        </w:rPr>
        <w:t>POUVOIR</w:t>
      </w:r>
    </w:p>
    <w:p w14:paraId="0F86EA44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45D5F7DD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3C92A5DD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60F1DB30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39729A5A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7C984755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Je </w:t>
      </w:r>
      <w:proofErr w:type="spellStart"/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>soussigné·e</w:t>
      </w:r>
      <w:proofErr w:type="spellEnd"/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  <w:t>__________________________________________________________</w:t>
      </w:r>
    </w:p>
    <w:p w14:paraId="78F58382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Membre de l'Association Généralistes et Addictions Hauts de France </w:t>
      </w:r>
    </w:p>
    <w:p w14:paraId="7DC30756" w14:textId="187E1F09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Et </w:t>
      </w:r>
      <w:r>
        <w:rPr>
          <w:rFonts w:ascii="Tahoma" w:hAnsi="Tahoma" w:cs="Tahoma"/>
          <w:color w:val="000000" w:themeColor="text1"/>
          <w:sz w:val="22"/>
          <w:szCs w:val="22"/>
        </w:rPr>
        <w:t>à jour de ma cotisation 202</w:t>
      </w:r>
      <w:r>
        <w:rPr>
          <w:rFonts w:ascii="Tahoma" w:hAnsi="Tahoma" w:cs="Tahoma"/>
          <w:color w:val="000000" w:themeColor="text1"/>
          <w:sz w:val="22"/>
          <w:szCs w:val="22"/>
        </w:rPr>
        <w:t>2</w:t>
      </w:r>
    </w:p>
    <w:p w14:paraId="3DFD6AD9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</w:p>
    <w:p w14:paraId="3DF8E35E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sym w:font="Wingdings" w:char="F06F"/>
      </w:r>
      <w:r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 Ne peux participer à cette AG et donne pouvoir pour me représenter et voter en mon nom lors de cette AG à Mme / M. /Dr : </w:t>
      </w:r>
      <w:r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  <w:t>________________________________________</w:t>
      </w:r>
    </w:p>
    <w:p w14:paraId="10377381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</w:pPr>
      <w:r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  <w:t>________________________________________________________________________</w:t>
      </w:r>
    </w:p>
    <w:p w14:paraId="3A56D3FC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</w:pPr>
    </w:p>
    <w:p w14:paraId="300F4643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</w:pPr>
    </w:p>
    <w:p w14:paraId="55073867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Signature précédée de la mention "bon pour pouvoir"</w:t>
      </w:r>
    </w:p>
    <w:p w14:paraId="110BACE0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14:paraId="07F3BE9B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14:paraId="2CE400C0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A </w:t>
      </w:r>
      <w:r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  <w:t>__________________</w:t>
      </w:r>
    </w:p>
    <w:p w14:paraId="41FD8151" w14:textId="77777777" w:rsidR="00B557C2" w:rsidRDefault="00B557C2" w:rsidP="00B557C2">
      <w:pPr>
        <w:pStyle w:val="Titre"/>
        <w:ind w:left="2268"/>
        <w:jc w:val="left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Le </w:t>
      </w:r>
      <w:r>
        <w:rPr>
          <w:rFonts w:ascii="Tahoma" w:hAnsi="Tahoma" w:cs="Tahoma"/>
          <w:b w:val="0"/>
          <w:bCs w:val="0"/>
          <w:color w:val="A6A6A6" w:themeColor="background1" w:themeShade="A6"/>
          <w:sz w:val="22"/>
          <w:szCs w:val="22"/>
        </w:rPr>
        <w:t>_________________</w:t>
      </w:r>
    </w:p>
    <w:p w14:paraId="7961B9D3" w14:textId="76BE5FA4" w:rsidR="005265C4" w:rsidRPr="005265C4" w:rsidRDefault="005265C4" w:rsidP="00B557C2">
      <w:pPr>
        <w:ind w:left="2835"/>
      </w:pPr>
    </w:p>
    <w:sectPr w:rsidR="005265C4" w:rsidRPr="005265C4" w:rsidSect="006E290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40" w:right="391" w:bottom="340" w:left="3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2F9A" w14:textId="77777777" w:rsidR="005C0FA3" w:rsidRDefault="005C0FA3" w:rsidP="00073DBD">
      <w:r>
        <w:separator/>
      </w:r>
    </w:p>
  </w:endnote>
  <w:endnote w:type="continuationSeparator" w:id="0">
    <w:p w14:paraId="057365E3" w14:textId="77777777" w:rsidR="005C0FA3" w:rsidRDefault="005C0FA3" w:rsidP="000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2DD" w14:textId="1F056DC4" w:rsidR="00073DBD" w:rsidRPr="003520DE" w:rsidRDefault="00073DBD" w:rsidP="00073DBD">
    <w:pPr>
      <w:pStyle w:val="Titre"/>
      <w:rPr>
        <w:rFonts w:ascii="Roboto" w:hAnsi="Roboto" w:cs="Tahoma"/>
        <w:color w:val="4472C4" w:themeColor="accent5"/>
        <w:sz w:val="20"/>
      </w:rPr>
    </w:pPr>
    <w:r w:rsidRPr="003520DE">
      <w:rPr>
        <w:rFonts w:ascii="Roboto" w:hAnsi="Roboto" w:cs="Tahoma"/>
        <w:color w:val="4472C4" w:themeColor="accent5"/>
        <w:sz w:val="20"/>
      </w:rPr>
      <w:t>_______________________________________________________________________________________________________________</w:t>
    </w:r>
  </w:p>
  <w:p w14:paraId="2AF58696" w14:textId="77777777" w:rsidR="00073DBD" w:rsidRPr="003520DE" w:rsidRDefault="00073DBD" w:rsidP="00073DBD">
    <w:pPr>
      <w:pStyle w:val="Titre"/>
      <w:rPr>
        <w:rFonts w:ascii="Roboto" w:hAnsi="Roboto" w:cs="Tahoma"/>
        <w:color w:val="4472C4" w:themeColor="accent5"/>
        <w:sz w:val="20"/>
      </w:rPr>
    </w:pPr>
    <w:r w:rsidRPr="003520DE">
      <w:rPr>
        <w:rFonts w:ascii="Roboto" w:hAnsi="Roboto" w:cs="Tahoma"/>
        <w:color w:val="4472C4" w:themeColor="accent5"/>
        <w:sz w:val="20"/>
      </w:rPr>
      <w:t>Généralistes et Addictions Hauts de France</w:t>
    </w:r>
  </w:p>
  <w:p w14:paraId="2838FB37" w14:textId="77777777" w:rsidR="00073DBD" w:rsidRPr="003520DE" w:rsidRDefault="00073DBD" w:rsidP="00073DBD">
    <w:pPr>
      <w:pStyle w:val="Titre"/>
      <w:rPr>
        <w:rFonts w:ascii="Roboto" w:hAnsi="Roboto" w:cs="Tahoma"/>
        <w:b w:val="0"/>
        <w:bCs w:val="0"/>
        <w:color w:val="4472C4" w:themeColor="accent5"/>
        <w:sz w:val="18"/>
        <w:szCs w:val="18"/>
      </w:rPr>
    </w:pPr>
    <w:r w:rsidRPr="003520DE">
      <w:rPr>
        <w:rFonts w:ascii="Roboto" w:hAnsi="Roboto" w:cs="Tahoma"/>
        <w:b w:val="0"/>
        <w:bCs w:val="0"/>
        <w:color w:val="4472C4" w:themeColor="accent5"/>
        <w:sz w:val="18"/>
        <w:szCs w:val="18"/>
      </w:rPr>
      <w:t xml:space="preserve"> 73 bd de la Moselle 59000 Lille / 03 20 52 35 25 / contact@gahdf.fr</w:t>
    </w:r>
  </w:p>
  <w:p w14:paraId="05753452" w14:textId="03B66933" w:rsidR="00073DBD" w:rsidRDefault="00073DBD" w:rsidP="00073DBD">
    <w:pPr>
      <w:jc w:val="center"/>
    </w:pPr>
    <w:r w:rsidRPr="003520DE">
      <w:rPr>
        <w:rFonts w:ascii="Roboto" w:hAnsi="Roboto" w:cs="Tahoma"/>
        <w:color w:val="4472C4" w:themeColor="accent5"/>
        <w:sz w:val="18"/>
        <w:szCs w:val="18"/>
      </w:rPr>
      <w:t>Association Loi 1901-Siret 400 014 866 00026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3946" w14:textId="77777777" w:rsidR="005C0FA3" w:rsidRDefault="005C0FA3" w:rsidP="00073DBD">
      <w:r>
        <w:separator/>
      </w:r>
    </w:p>
  </w:footnote>
  <w:footnote w:type="continuationSeparator" w:id="0">
    <w:p w14:paraId="73500E82" w14:textId="77777777" w:rsidR="005C0FA3" w:rsidRDefault="005C0FA3" w:rsidP="0007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86E" w14:textId="2BFB4CE5" w:rsidR="00A90334" w:rsidRDefault="00B557C2">
    <w:pPr>
      <w:pStyle w:val="En-tte"/>
    </w:pPr>
    <w:r>
      <w:rPr>
        <w:noProof/>
      </w:rPr>
      <w:pict w14:anchorId="62C1C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2891" o:spid="_x0000_s2062" type="#_x0000_t75" style="position:absolute;margin-left:0;margin-top:0;width:136.25pt;height:807.6pt;z-index:-251655168;mso-position-horizontal:center;mso-position-horizontal-relative:margin;mso-position-vertical:center;mso-position-vertical-relative:margin" o:allowincell="f">
          <v:imagedata r:id="rId1" o:title="bande feuille à en-tê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9DCD" w14:textId="5A1B34D6" w:rsidR="00073DBD" w:rsidRDefault="00073DBD">
    <w:pPr>
      <w:pStyle w:val="En-tte"/>
    </w:pPr>
    <w:r>
      <w:rPr>
        <w:rFonts w:ascii="Roboto" w:hAnsi="Roboto" w:cs="Tahoma"/>
        <w:noProof/>
        <w:color w:val="333399"/>
        <w:sz w:val="20"/>
      </w:rPr>
      <w:drawing>
        <wp:anchor distT="0" distB="0" distL="114300" distR="114300" simplePos="0" relativeHeight="251659264" behindDoc="1" locked="0" layoutInCell="1" allowOverlap="1" wp14:anchorId="714963CD" wp14:editId="5A8BCC3C">
          <wp:simplePos x="0" y="0"/>
          <wp:positionH relativeFrom="column">
            <wp:posOffset>-124460</wp:posOffset>
          </wp:positionH>
          <wp:positionV relativeFrom="paragraph">
            <wp:posOffset>-244475</wp:posOffset>
          </wp:positionV>
          <wp:extent cx="2658204" cy="1417320"/>
          <wp:effectExtent l="0" t="0" r="889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204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D5222" w14:textId="3804CA52" w:rsidR="00073DBD" w:rsidRDefault="005265C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26B08" wp14:editId="5A3E139D">
              <wp:simplePos x="0" y="0"/>
              <wp:positionH relativeFrom="column">
                <wp:posOffset>152400</wp:posOffset>
              </wp:positionH>
              <wp:positionV relativeFrom="paragraph">
                <wp:posOffset>1431199</wp:posOffset>
              </wp:positionV>
              <wp:extent cx="1249680" cy="6838862"/>
              <wp:effectExtent l="0" t="0" r="26670" b="1968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6838862"/>
                      </a:xfrm>
                      <a:prstGeom prst="rect">
                        <a:avLst/>
                      </a:prstGeom>
                      <a:solidFill>
                        <a:srgbClr val="E4E7EA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E2E288" w14:textId="0C18161A" w:rsidR="005265C4" w:rsidRDefault="005265C4" w:rsidP="005265C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184E9A"/>
                            </w:rPr>
                          </w:pPr>
                          <w:r w:rsidRPr="006B6D9E">
                            <w:rPr>
                              <w:rFonts w:ascii="Tahoma" w:hAnsi="Tahoma" w:cs="Tahoma"/>
                              <w:b/>
                              <w:bCs/>
                              <w:color w:val="184E9A"/>
                            </w:rPr>
                            <w:t>Pôles d'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184E9A"/>
                            </w:rPr>
                            <w:t>Intervision</w:t>
                          </w:r>
                        </w:p>
                        <w:p w14:paraId="08C98A0B" w14:textId="77777777" w:rsidR="005265C4" w:rsidRDefault="005265C4" w:rsidP="005265C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184E9A"/>
                            </w:rPr>
                          </w:pPr>
                        </w:p>
                        <w:p w14:paraId="5DB9DB04" w14:textId="3E13FF85" w:rsidR="005265C4" w:rsidRDefault="005265C4" w:rsidP="005265C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184E9A"/>
                            </w:rPr>
                          </w:pPr>
                        </w:p>
                        <w:p w14:paraId="3ABB5F53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Amiens</w:t>
                          </w:r>
                        </w:p>
                        <w:p w14:paraId="4144C007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Armentières</w:t>
                          </w:r>
                        </w:p>
                        <w:p w14:paraId="0587B453" w14:textId="73981CA0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Aulnoy</w:t>
                          </w: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-Aymeries</w:t>
                          </w:r>
                        </w:p>
                        <w:p w14:paraId="421D7738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Avesnes/Helpe</w:t>
                          </w:r>
                        </w:p>
                        <w:p w14:paraId="7F73797B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Boulogne/mer</w:t>
                          </w:r>
                        </w:p>
                        <w:p w14:paraId="0C08513B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Calais</w:t>
                          </w:r>
                        </w:p>
                        <w:p w14:paraId="36210D7D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Cambrai</w:t>
                          </w:r>
                        </w:p>
                        <w:p w14:paraId="2D0F5212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Caudry</w:t>
                          </w:r>
                        </w:p>
                        <w:p w14:paraId="3FCC5854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Douai</w:t>
                          </w:r>
                        </w:p>
                        <w:p w14:paraId="1D65558D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Dunkerque</w:t>
                          </w:r>
                        </w:p>
                        <w:p w14:paraId="538FBD31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Faches-Thumesnil</w:t>
                          </w:r>
                        </w:p>
                        <w:p w14:paraId="4C59D8C4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Fourmies</w:t>
                          </w:r>
                        </w:p>
                        <w:p w14:paraId="2DDDBA7C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Hénin-Beaumont</w:t>
                          </w:r>
                        </w:p>
                        <w:p w14:paraId="2E47F460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Lille</w:t>
                          </w:r>
                        </w:p>
                        <w:p w14:paraId="1976CBBD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Lomme</w:t>
                          </w:r>
                        </w:p>
                        <w:p w14:paraId="7D72C25C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Maubeuge</w:t>
                          </w:r>
                        </w:p>
                        <w:p w14:paraId="3697462C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Montreuil</w:t>
                          </w:r>
                        </w:p>
                        <w:p w14:paraId="646BDE79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Saint Quentin</w:t>
                          </w:r>
                        </w:p>
                        <w:p w14:paraId="1942B5A8" w14:textId="77777777" w:rsidR="005265C4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Roubaix</w:t>
                          </w:r>
                        </w:p>
                        <w:p w14:paraId="2F3F9E83" w14:textId="77777777" w:rsidR="005265C4" w:rsidRPr="006B6D9E" w:rsidRDefault="005265C4" w:rsidP="008B4039">
                          <w:pPr>
                            <w:spacing w:line="440" w:lineRule="exact"/>
                            <w:jc w:val="center"/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84E9A"/>
                              <w:sz w:val="20"/>
                              <w:szCs w:val="20"/>
                            </w:rPr>
                            <w:t>Tourcoing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26B0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pt;margin-top:112.7pt;width:98.4pt;height:53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" fillcolor="#e4e7ea" strokecolor="white [3212]" strokeweight=".5pt">
              <v:textbox>
                <w:txbxContent>
                  <w:p w14:paraId="11E2E288" w14:textId="0C18161A" w:rsidR="005265C4" w:rsidRDefault="005265C4" w:rsidP="005265C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184E9A"/>
                      </w:rPr>
                    </w:pPr>
                    <w:r w:rsidRPr="006B6D9E">
                      <w:rPr>
                        <w:rFonts w:ascii="Tahoma" w:hAnsi="Tahoma" w:cs="Tahoma"/>
                        <w:b/>
                        <w:bCs/>
                        <w:color w:val="184E9A"/>
                      </w:rPr>
                      <w:t>Pôles d'</w:t>
                    </w:r>
                    <w:r>
                      <w:rPr>
                        <w:rFonts w:ascii="Tahoma" w:hAnsi="Tahoma" w:cs="Tahoma"/>
                        <w:b/>
                        <w:bCs/>
                        <w:color w:val="184E9A"/>
                      </w:rPr>
                      <w:t>Intervision</w:t>
                    </w:r>
                  </w:p>
                  <w:p w14:paraId="08C98A0B" w14:textId="77777777" w:rsidR="005265C4" w:rsidRDefault="005265C4" w:rsidP="005265C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184E9A"/>
                      </w:rPr>
                    </w:pPr>
                  </w:p>
                  <w:p w14:paraId="5DB9DB04" w14:textId="3E13FF85" w:rsidR="005265C4" w:rsidRDefault="005265C4" w:rsidP="005265C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184E9A"/>
                      </w:rPr>
                    </w:pPr>
                  </w:p>
                  <w:p w14:paraId="3ABB5F53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Amiens</w:t>
                    </w:r>
                  </w:p>
                  <w:p w14:paraId="4144C007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Armentières</w:t>
                    </w:r>
                  </w:p>
                  <w:p w14:paraId="0587B453" w14:textId="73981CA0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Aulnoy</w:t>
                    </w: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-Aymeries</w:t>
                    </w:r>
                  </w:p>
                  <w:p w14:paraId="421D7738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Avesnes/Helpe</w:t>
                    </w:r>
                  </w:p>
                  <w:p w14:paraId="7F73797B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Boulogne/mer</w:t>
                    </w:r>
                  </w:p>
                  <w:p w14:paraId="0C08513B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Calais</w:t>
                    </w:r>
                  </w:p>
                  <w:p w14:paraId="36210D7D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Cambrai</w:t>
                    </w:r>
                  </w:p>
                  <w:p w14:paraId="2D0F5212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Caudry</w:t>
                    </w:r>
                  </w:p>
                  <w:p w14:paraId="3FCC5854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Douai</w:t>
                    </w:r>
                  </w:p>
                  <w:p w14:paraId="1D65558D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Dunkerque</w:t>
                    </w:r>
                  </w:p>
                  <w:p w14:paraId="538FBD31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Faches-Thumesnil</w:t>
                    </w:r>
                  </w:p>
                  <w:p w14:paraId="4C59D8C4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Fourmies</w:t>
                    </w:r>
                  </w:p>
                  <w:p w14:paraId="2DDDBA7C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Hénin-Beaumont</w:t>
                    </w:r>
                  </w:p>
                  <w:p w14:paraId="2E47F460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Lille</w:t>
                    </w:r>
                  </w:p>
                  <w:p w14:paraId="1976CBBD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Lomme</w:t>
                    </w:r>
                  </w:p>
                  <w:p w14:paraId="7D72C25C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Maubeuge</w:t>
                    </w:r>
                  </w:p>
                  <w:p w14:paraId="3697462C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Montreuil</w:t>
                    </w:r>
                  </w:p>
                  <w:p w14:paraId="646BDE79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Saint Quentin</w:t>
                    </w:r>
                  </w:p>
                  <w:p w14:paraId="1942B5A8" w14:textId="77777777" w:rsidR="005265C4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Roubaix</w:t>
                    </w:r>
                  </w:p>
                  <w:p w14:paraId="2F3F9E83" w14:textId="77777777" w:rsidR="005265C4" w:rsidRPr="006B6D9E" w:rsidRDefault="005265C4" w:rsidP="008B4039">
                    <w:pPr>
                      <w:spacing w:line="440" w:lineRule="exact"/>
                      <w:jc w:val="center"/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84E9A"/>
                        <w:sz w:val="20"/>
                        <w:szCs w:val="20"/>
                      </w:rPr>
                      <w:t>Tourcoing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FB85" w14:textId="61F377F0" w:rsidR="00A90334" w:rsidRDefault="00B557C2">
    <w:pPr>
      <w:pStyle w:val="En-tte"/>
    </w:pPr>
    <w:r>
      <w:rPr>
        <w:noProof/>
      </w:rPr>
      <w:pict w14:anchorId="544D1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2890" o:spid="_x0000_s2061" type="#_x0000_t75" style="position:absolute;margin-left:0;margin-top:0;width:136.25pt;height:807.6pt;z-index:-251656192;mso-position-horizontal:center;mso-position-horizontal-relative:margin;mso-position-vertical:center;mso-position-vertical-relative:margin" o:allowincell="f">
          <v:imagedata r:id="rId1" o:title="bande feuille à en-tê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0FE7"/>
    <w:multiLevelType w:val="hybridMultilevel"/>
    <w:tmpl w:val="BBCE41E4"/>
    <w:lvl w:ilvl="0" w:tplc="8188CA8A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56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1"/>
    <w:rsid w:val="00033AD8"/>
    <w:rsid w:val="00073DBD"/>
    <w:rsid w:val="000758F3"/>
    <w:rsid w:val="00086E20"/>
    <w:rsid w:val="000C647E"/>
    <w:rsid w:val="000F6817"/>
    <w:rsid w:val="00123DCE"/>
    <w:rsid w:val="001C6EFF"/>
    <w:rsid w:val="0028584E"/>
    <w:rsid w:val="002E0AC3"/>
    <w:rsid w:val="003520DE"/>
    <w:rsid w:val="00360ABF"/>
    <w:rsid w:val="003C7720"/>
    <w:rsid w:val="00447612"/>
    <w:rsid w:val="004A48BB"/>
    <w:rsid w:val="004B29FB"/>
    <w:rsid w:val="004D5EFE"/>
    <w:rsid w:val="004F194F"/>
    <w:rsid w:val="005265C4"/>
    <w:rsid w:val="005C0FA3"/>
    <w:rsid w:val="00600472"/>
    <w:rsid w:val="00646D0E"/>
    <w:rsid w:val="00661444"/>
    <w:rsid w:val="006E2906"/>
    <w:rsid w:val="006E459B"/>
    <w:rsid w:val="007329BB"/>
    <w:rsid w:val="007946D0"/>
    <w:rsid w:val="0082251E"/>
    <w:rsid w:val="00872FDF"/>
    <w:rsid w:val="008B4039"/>
    <w:rsid w:val="008C17A2"/>
    <w:rsid w:val="009D57E3"/>
    <w:rsid w:val="009E0108"/>
    <w:rsid w:val="009E021B"/>
    <w:rsid w:val="00A41839"/>
    <w:rsid w:val="00A5522C"/>
    <w:rsid w:val="00A90334"/>
    <w:rsid w:val="00B557C2"/>
    <w:rsid w:val="00C02852"/>
    <w:rsid w:val="00C549EB"/>
    <w:rsid w:val="00C9168C"/>
    <w:rsid w:val="00C969D4"/>
    <w:rsid w:val="00D11843"/>
    <w:rsid w:val="00D51451"/>
    <w:rsid w:val="00D84766"/>
    <w:rsid w:val="00DA73ED"/>
    <w:rsid w:val="00E10246"/>
    <w:rsid w:val="00E231E3"/>
    <w:rsid w:val="00E65279"/>
    <w:rsid w:val="00EA4892"/>
    <w:rsid w:val="00EC3F7C"/>
    <w:rsid w:val="00F26F2C"/>
    <w:rsid w:val="00F314A5"/>
    <w:rsid w:val="00F44724"/>
    <w:rsid w:val="00F47DFE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F65A690"/>
  <w15:chartTrackingRefBased/>
  <w15:docId w15:val="{E79743C6-5EAC-4656-B76E-76C41090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color w:val="00008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24kjd">
    <w:name w:val="e24kjd"/>
    <w:rsid w:val="006E459B"/>
  </w:style>
  <w:style w:type="paragraph" w:styleId="Paragraphedeliste">
    <w:name w:val="List Paragraph"/>
    <w:basedOn w:val="Normal"/>
    <w:uiPriority w:val="34"/>
    <w:qFormat/>
    <w:rsid w:val="00EC3F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3D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DB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3D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DBD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B557C2"/>
    <w:rPr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</dc:title>
  <dc:subject/>
  <dc:creator>gh comptable</dc:creator>
  <cp:keywords/>
  <dc:description/>
  <cp:lastModifiedBy>lillegt5962@gmail.com</cp:lastModifiedBy>
  <cp:revision>2</cp:revision>
  <cp:lastPrinted>2022-05-23T14:59:00Z</cp:lastPrinted>
  <dcterms:created xsi:type="dcterms:W3CDTF">2022-05-23T15:08:00Z</dcterms:created>
  <dcterms:modified xsi:type="dcterms:W3CDTF">2022-05-23T15:08:00Z</dcterms:modified>
</cp:coreProperties>
</file>